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2E" w:rsidRPr="008E6847" w:rsidRDefault="008A4227" w:rsidP="00506C2E">
      <w:pPr>
        <w:jc w:val="center"/>
        <w:rPr>
          <w:rFonts w:asciiTheme="majorEastAsia" w:eastAsiaTheme="majorEastAsia" w:hAnsiTheme="majorEastAsia"/>
          <w:sz w:val="28"/>
          <w:szCs w:val="28"/>
        </w:rPr>
      </w:pPr>
      <w:r w:rsidRPr="008E6847">
        <w:rPr>
          <w:rFonts w:asciiTheme="majorEastAsia" w:eastAsiaTheme="majorEastAsia" w:hAnsiTheme="majorEastAsia" w:hint="eastAsia"/>
          <w:sz w:val="28"/>
          <w:szCs w:val="28"/>
        </w:rPr>
        <w:t>農地法第４条第１項第</w:t>
      </w:r>
      <w:r w:rsidR="00B34062">
        <w:rPr>
          <w:rFonts w:asciiTheme="majorEastAsia" w:eastAsiaTheme="majorEastAsia" w:hAnsiTheme="majorEastAsia" w:hint="eastAsia"/>
          <w:sz w:val="28"/>
          <w:szCs w:val="28"/>
        </w:rPr>
        <w:t>７</w:t>
      </w:r>
      <w:r w:rsidRPr="008E6847">
        <w:rPr>
          <w:rFonts w:asciiTheme="majorEastAsia" w:eastAsiaTheme="majorEastAsia" w:hAnsiTheme="majorEastAsia" w:hint="eastAsia"/>
          <w:sz w:val="28"/>
          <w:szCs w:val="28"/>
        </w:rPr>
        <w:t>号</w:t>
      </w:r>
      <w:r w:rsidR="00B34062">
        <w:rPr>
          <w:rFonts w:asciiTheme="majorEastAsia" w:eastAsiaTheme="majorEastAsia" w:hAnsiTheme="majorEastAsia" w:hint="eastAsia"/>
          <w:sz w:val="28"/>
          <w:szCs w:val="28"/>
        </w:rPr>
        <w:t>・農地法第５条第１項第６</w:t>
      </w:r>
      <w:r w:rsidR="00506C2E" w:rsidRPr="008E6847">
        <w:rPr>
          <w:rFonts w:asciiTheme="majorEastAsia" w:eastAsiaTheme="majorEastAsia" w:hAnsiTheme="majorEastAsia" w:hint="eastAsia"/>
          <w:sz w:val="28"/>
          <w:szCs w:val="28"/>
        </w:rPr>
        <w:t>号</w:t>
      </w:r>
    </w:p>
    <w:p w:rsidR="0077174E" w:rsidRPr="008E6847" w:rsidRDefault="00506C2E" w:rsidP="008650BE">
      <w:pPr>
        <w:spacing w:line="280" w:lineRule="exact"/>
        <w:jc w:val="center"/>
        <w:rPr>
          <w:rFonts w:asciiTheme="majorEastAsia" w:eastAsiaTheme="majorEastAsia" w:hAnsiTheme="majorEastAsia"/>
          <w:sz w:val="28"/>
          <w:szCs w:val="28"/>
        </w:rPr>
      </w:pPr>
      <w:r w:rsidRPr="008E6847">
        <w:rPr>
          <w:rFonts w:asciiTheme="majorEastAsia" w:eastAsiaTheme="majorEastAsia" w:hAnsiTheme="majorEastAsia" w:hint="eastAsia"/>
          <w:sz w:val="28"/>
          <w:szCs w:val="28"/>
        </w:rPr>
        <w:t>（市街化</w:t>
      </w:r>
      <w:r w:rsidR="001976B4" w:rsidRPr="008E6847">
        <w:rPr>
          <w:rFonts w:asciiTheme="majorEastAsia" w:eastAsiaTheme="majorEastAsia" w:hAnsiTheme="majorEastAsia" w:hint="eastAsia"/>
          <w:sz w:val="28"/>
          <w:szCs w:val="28"/>
        </w:rPr>
        <w:t>区域内の農地転用</w:t>
      </w:r>
      <w:r w:rsidRPr="008E6847">
        <w:rPr>
          <w:rFonts w:asciiTheme="majorEastAsia" w:eastAsiaTheme="majorEastAsia" w:hAnsiTheme="majorEastAsia" w:hint="eastAsia"/>
          <w:sz w:val="28"/>
          <w:szCs w:val="28"/>
        </w:rPr>
        <w:t>に係る届出）添付書類</w:t>
      </w:r>
    </w:p>
    <w:p w:rsidR="001976B4" w:rsidRPr="00673632" w:rsidRDefault="001976B4" w:rsidP="001976B4">
      <w:pPr>
        <w:spacing w:line="160" w:lineRule="exact"/>
        <w:jc w:val="center"/>
        <w:rPr>
          <w:b/>
          <w:sz w:val="28"/>
          <w:szCs w:val="28"/>
        </w:rPr>
      </w:pPr>
    </w:p>
    <w:tbl>
      <w:tblPr>
        <w:tblW w:w="104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5103"/>
        <w:gridCol w:w="4678"/>
      </w:tblGrid>
      <w:tr w:rsidR="008A4227" w:rsidRPr="005A48F2" w:rsidTr="005A48F2">
        <w:trPr>
          <w:trHeight w:val="330"/>
        </w:trPr>
        <w:tc>
          <w:tcPr>
            <w:tcW w:w="694" w:type="dxa"/>
          </w:tcPr>
          <w:p w:rsidR="008A4227" w:rsidRPr="005A48F2" w:rsidRDefault="008A4227" w:rsidP="00673632">
            <w:pPr>
              <w:spacing w:line="276" w:lineRule="auto"/>
              <w:ind w:left="-15"/>
              <w:rPr>
                <w:sz w:val="22"/>
              </w:rPr>
            </w:pPr>
            <w:r w:rsidRPr="005A48F2">
              <w:rPr>
                <w:rFonts w:hint="eastAsia"/>
                <w:sz w:val="22"/>
              </w:rPr>
              <w:t xml:space="preserve">　１</w:t>
            </w:r>
          </w:p>
        </w:tc>
        <w:tc>
          <w:tcPr>
            <w:tcW w:w="5103" w:type="dxa"/>
          </w:tcPr>
          <w:p w:rsidR="008A4227" w:rsidRPr="005A48F2" w:rsidRDefault="008A4227" w:rsidP="00673632">
            <w:pPr>
              <w:spacing w:line="276" w:lineRule="auto"/>
              <w:ind w:left="-15"/>
              <w:rPr>
                <w:sz w:val="22"/>
              </w:rPr>
            </w:pPr>
            <w:r w:rsidRPr="005A48F2">
              <w:rPr>
                <w:rFonts w:hint="eastAsia"/>
                <w:sz w:val="22"/>
              </w:rPr>
              <w:t>登記事項証明書（全部事項証明書の原本）</w:t>
            </w:r>
          </w:p>
        </w:tc>
        <w:tc>
          <w:tcPr>
            <w:tcW w:w="4678" w:type="dxa"/>
          </w:tcPr>
          <w:p w:rsidR="008A4227" w:rsidRPr="005A48F2" w:rsidRDefault="005A48F2" w:rsidP="00673632">
            <w:pPr>
              <w:spacing w:line="276" w:lineRule="auto"/>
              <w:ind w:left="-15"/>
              <w:rPr>
                <w:sz w:val="22"/>
              </w:rPr>
            </w:pPr>
            <w:r w:rsidRPr="005A48F2">
              <w:rPr>
                <w:rFonts w:hint="eastAsia"/>
                <w:sz w:val="22"/>
              </w:rPr>
              <w:t>３ヶ月以内のもの</w:t>
            </w:r>
          </w:p>
        </w:tc>
      </w:tr>
      <w:tr w:rsidR="008A4227" w:rsidRPr="005A48F2" w:rsidTr="005A48F2">
        <w:trPr>
          <w:trHeight w:val="270"/>
        </w:trPr>
        <w:tc>
          <w:tcPr>
            <w:tcW w:w="694" w:type="dxa"/>
          </w:tcPr>
          <w:p w:rsidR="008A4227" w:rsidRPr="005A48F2" w:rsidRDefault="008A4227" w:rsidP="00673632">
            <w:pPr>
              <w:spacing w:line="276" w:lineRule="auto"/>
              <w:ind w:left="-15"/>
              <w:rPr>
                <w:sz w:val="22"/>
              </w:rPr>
            </w:pPr>
            <w:r w:rsidRPr="005A48F2">
              <w:rPr>
                <w:rFonts w:hint="eastAsia"/>
                <w:sz w:val="22"/>
              </w:rPr>
              <w:t xml:space="preserve">　２</w:t>
            </w:r>
          </w:p>
        </w:tc>
        <w:tc>
          <w:tcPr>
            <w:tcW w:w="5103" w:type="dxa"/>
          </w:tcPr>
          <w:p w:rsidR="008A4227" w:rsidRPr="005A48F2" w:rsidRDefault="008A4227" w:rsidP="00673632">
            <w:pPr>
              <w:spacing w:line="276" w:lineRule="auto"/>
              <w:ind w:left="-15"/>
              <w:rPr>
                <w:sz w:val="22"/>
              </w:rPr>
            </w:pPr>
            <w:r w:rsidRPr="005A48F2">
              <w:rPr>
                <w:rFonts w:hint="eastAsia"/>
                <w:sz w:val="22"/>
              </w:rPr>
              <w:t>公図</w:t>
            </w:r>
            <w:r w:rsidR="00DC4E36">
              <w:rPr>
                <w:rFonts w:hint="eastAsia"/>
                <w:sz w:val="22"/>
              </w:rPr>
              <w:t>（原本）</w:t>
            </w:r>
          </w:p>
        </w:tc>
        <w:tc>
          <w:tcPr>
            <w:tcW w:w="4678" w:type="dxa"/>
          </w:tcPr>
          <w:p w:rsidR="008A4227" w:rsidRPr="005A48F2" w:rsidRDefault="008A4227" w:rsidP="00673632">
            <w:pPr>
              <w:spacing w:line="276" w:lineRule="auto"/>
              <w:ind w:left="-15"/>
              <w:rPr>
                <w:sz w:val="22"/>
              </w:rPr>
            </w:pPr>
          </w:p>
        </w:tc>
      </w:tr>
      <w:tr w:rsidR="008A4227" w:rsidRPr="005A48F2" w:rsidTr="005A48F2">
        <w:trPr>
          <w:trHeight w:val="195"/>
        </w:trPr>
        <w:tc>
          <w:tcPr>
            <w:tcW w:w="694" w:type="dxa"/>
          </w:tcPr>
          <w:p w:rsidR="008A4227" w:rsidRPr="005A48F2" w:rsidRDefault="008A4227" w:rsidP="00673632">
            <w:pPr>
              <w:spacing w:line="276" w:lineRule="auto"/>
              <w:ind w:left="-15"/>
              <w:rPr>
                <w:sz w:val="22"/>
              </w:rPr>
            </w:pPr>
            <w:r w:rsidRPr="005A48F2">
              <w:rPr>
                <w:rFonts w:hint="eastAsia"/>
                <w:sz w:val="22"/>
              </w:rPr>
              <w:t xml:space="preserve">　３</w:t>
            </w:r>
          </w:p>
        </w:tc>
        <w:tc>
          <w:tcPr>
            <w:tcW w:w="5103" w:type="dxa"/>
          </w:tcPr>
          <w:p w:rsidR="008A4227" w:rsidRPr="005A48F2" w:rsidRDefault="008A4227" w:rsidP="00673632">
            <w:pPr>
              <w:spacing w:line="276" w:lineRule="auto"/>
              <w:ind w:left="-15"/>
              <w:rPr>
                <w:sz w:val="22"/>
              </w:rPr>
            </w:pPr>
            <w:r w:rsidRPr="005A48F2">
              <w:rPr>
                <w:rFonts w:hint="eastAsia"/>
                <w:sz w:val="22"/>
              </w:rPr>
              <w:t>位置図</w:t>
            </w:r>
          </w:p>
        </w:tc>
        <w:tc>
          <w:tcPr>
            <w:tcW w:w="4678" w:type="dxa"/>
          </w:tcPr>
          <w:p w:rsidR="008A4227" w:rsidRPr="005A48F2" w:rsidRDefault="008A4227" w:rsidP="00673632">
            <w:pPr>
              <w:spacing w:line="276" w:lineRule="auto"/>
              <w:ind w:left="-15"/>
              <w:rPr>
                <w:sz w:val="22"/>
              </w:rPr>
            </w:pPr>
          </w:p>
        </w:tc>
      </w:tr>
      <w:tr w:rsidR="008A4227" w:rsidRPr="005A48F2" w:rsidTr="005A48F2">
        <w:trPr>
          <w:trHeight w:val="180"/>
        </w:trPr>
        <w:tc>
          <w:tcPr>
            <w:tcW w:w="694" w:type="dxa"/>
          </w:tcPr>
          <w:p w:rsidR="008A4227" w:rsidRPr="005A48F2" w:rsidRDefault="008A4227" w:rsidP="00673632">
            <w:pPr>
              <w:spacing w:line="276" w:lineRule="auto"/>
              <w:ind w:left="-15"/>
              <w:rPr>
                <w:sz w:val="22"/>
              </w:rPr>
            </w:pPr>
            <w:r w:rsidRPr="005A48F2">
              <w:rPr>
                <w:rFonts w:hint="eastAsia"/>
                <w:sz w:val="22"/>
              </w:rPr>
              <w:t xml:space="preserve">　４</w:t>
            </w:r>
          </w:p>
        </w:tc>
        <w:tc>
          <w:tcPr>
            <w:tcW w:w="5103" w:type="dxa"/>
          </w:tcPr>
          <w:p w:rsidR="008A4227" w:rsidRDefault="00D95C3D" w:rsidP="00D95C3D">
            <w:pPr>
              <w:spacing w:line="276" w:lineRule="auto"/>
              <w:rPr>
                <w:sz w:val="22"/>
              </w:rPr>
            </w:pPr>
            <w:r>
              <w:rPr>
                <w:rFonts w:hint="eastAsia"/>
                <w:sz w:val="22"/>
              </w:rPr>
              <w:t>生産緑地の斡旋結果について（通知）</w:t>
            </w:r>
            <w:r w:rsidR="00397A48">
              <w:rPr>
                <w:rFonts w:hint="eastAsia"/>
                <w:sz w:val="22"/>
              </w:rPr>
              <w:t>の写し</w:t>
            </w:r>
          </w:p>
          <w:p w:rsidR="00D95C3D" w:rsidRDefault="00D95C3D" w:rsidP="00A41FD2">
            <w:pPr>
              <w:spacing w:line="240" w:lineRule="exact"/>
              <w:rPr>
                <w:sz w:val="22"/>
              </w:rPr>
            </w:pPr>
            <w:r>
              <w:rPr>
                <w:rFonts w:hint="eastAsia"/>
                <w:sz w:val="22"/>
              </w:rPr>
              <w:t>※地番及び行為制限解除日記載</w:t>
            </w:r>
          </w:p>
          <w:p w:rsidR="00A41FD2" w:rsidRPr="005A48F2" w:rsidRDefault="00A41FD2" w:rsidP="00A41FD2">
            <w:pPr>
              <w:spacing w:line="160" w:lineRule="exact"/>
              <w:rPr>
                <w:sz w:val="22"/>
              </w:rPr>
            </w:pPr>
          </w:p>
        </w:tc>
        <w:tc>
          <w:tcPr>
            <w:tcW w:w="4678" w:type="dxa"/>
          </w:tcPr>
          <w:p w:rsidR="008A4227" w:rsidRPr="005A48F2" w:rsidRDefault="00D95C3D" w:rsidP="00673632">
            <w:pPr>
              <w:spacing w:line="276" w:lineRule="auto"/>
              <w:ind w:left="-15"/>
              <w:rPr>
                <w:sz w:val="22"/>
              </w:rPr>
            </w:pPr>
            <w:r>
              <w:rPr>
                <w:rFonts w:hint="eastAsia"/>
                <w:sz w:val="22"/>
              </w:rPr>
              <w:t>生産緑地の</w:t>
            </w:r>
            <w:r w:rsidR="005A48F2" w:rsidRPr="005A48F2">
              <w:rPr>
                <w:rFonts w:hint="eastAsia"/>
                <w:sz w:val="22"/>
              </w:rPr>
              <w:t>場合</w:t>
            </w:r>
          </w:p>
        </w:tc>
      </w:tr>
      <w:tr w:rsidR="008A4227" w:rsidRPr="005A48F2" w:rsidTr="005A48F2">
        <w:trPr>
          <w:trHeight w:val="195"/>
        </w:trPr>
        <w:tc>
          <w:tcPr>
            <w:tcW w:w="694" w:type="dxa"/>
          </w:tcPr>
          <w:p w:rsidR="008A4227" w:rsidRPr="005A48F2" w:rsidRDefault="008A4227" w:rsidP="00673632">
            <w:pPr>
              <w:spacing w:line="276" w:lineRule="auto"/>
              <w:ind w:left="-15"/>
              <w:rPr>
                <w:sz w:val="22"/>
              </w:rPr>
            </w:pPr>
            <w:r w:rsidRPr="005A48F2">
              <w:rPr>
                <w:rFonts w:hint="eastAsia"/>
                <w:sz w:val="22"/>
              </w:rPr>
              <w:t xml:space="preserve">　５</w:t>
            </w:r>
          </w:p>
        </w:tc>
        <w:tc>
          <w:tcPr>
            <w:tcW w:w="5103" w:type="dxa"/>
          </w:tcPr>
          <w:p w:rsidR="008A4227" w:rsidRPr="005A48F2" w:rsidRDefault="008A4227" w:rsidP="00673632">
            <w:pPr>
              <w:spacing w:line="276" w:lineRule="auto"/>
              <w:ind w:left="-15"/>
              <w:rPr>
                <w:sz w:val="22"/>
              </w:rPr>
            </w:pPr>
            <w:r w:rsidRPr="005A48F2">
              <w:rPr>
                <w:rFonts w:hint="eastAsia"/>
                <w:sz w:val="22"/>
              </w:rPr>
              <w:t>農地法第</w:t>
            </w:r>
            <w:r w:rsidRPr="005A48F2">
              <w:rPr>
                <w:rFonts w:hint="eastAsia"/>
                <w:sz w:val="22"/>
              </w:rPr>
              <w:t>18</w:t>
            </w:r>
            <w:r w:rsidRPr="005A48F2">
              <w:rPr>
                <w:rFonts w:hint="eastAsia"/>
                <w:sz w:val="22"/>
              </w:rPr>
              <w:t>条許可書又は合意解約書</w:t>
            </w:r>
          </w:p>
        </w:tc>
        <w:tc>
          <w:tcPr>
            <w:tcW w:w="4678" w:type="dxa"/>
          </w:tcPr>
          <w:p w:rsidR="008A4227" w:rsidRPr="005A48F2" w:rsidRDefault="005A48F2" w:rsidP="00673632">
            <w:pPr>
              <w:spacing w:line="276" w:lineRule="auto"/>
              <w:ind w:left="-15"/>
              <w:rPr>
                <w:sz w:val="22"/>
              </w:rPr>
            </w:pPr>
            <w:r>
              <w:rPr>
                <w:rFonts w:hint="eastAsia"/>
                <w:sz w:val="22"/>
              </w:rPr>
              <w:t>賃貸借契約が継続している場合</w:t>
            </w:r>
          </w:p>
        </w:tc>
      </w:tr>
      <w:tr w:rsidR="008A4227" w:rsidRPr="005A48F2" w:rsidTr="005A48F2">
        <w:trPr>
          <w:trHeight w:val="195"/>
        </w:trPr>
        <w:tc>
          <w:tcPr>
            <w:tcW w:w="694" w:type="dxa"/>
          </w:tcPr>
          <w:p w:rsidR="008A4227" w:rsidRPr="005A48F2" w:rsidRDefault="008A4227" w:rsidP="00673632">
            <w:pPr>
              <w:spacing w:line="276" w:lineRule="auto"/>
              <w:ind w:left="-15"/>
              <w:rPr>
                <w:sz w:val="22"/>
              </w:rPr>
            </w:pPr>
            <w:r w:rsidRPr="005A48F2">
              <w:rPr>
                <w:rFonts w:hint="eastAsia"/>
                <w:sz w:val="22"/>
              </w:rPr>
              <w:t xml:space="preserve">　６</w:t>
            </w:r>
          </w:p>
        </w:tc>
        <w:tc>
          <w:tcPr>
            <w:tcW w:w="5103" w:type="dxa"/>
          </w:tcPr>
          <w:p w:rsidR="008A4227" w:rsidRPr="005A48F2" w:rsidRDefault="008A4227" w:rsidP="00673632">
            <w:pPr>
              <w:spacing w:line="276" w:lineRule="auto"/>
              <w:ind w:left="-15"/>
              <w:rPr>
                <w:sz w:val="22"/>
              </w:rPr>
            </w:pPr>
            <w:r w:rsidRPr="005A48F2">
              <w:rPr>
                <w:rFonts w:hint="eastAsia"/>
                <w:sz w:val="22"/>
              </w:rPr>
              <w:t>解約につき合意の成立したことを証する書面</w:t>
            </w:r>
          </w:p>
        </w:tc>
        <w:tc>
          <w:tcPr>
            <w:tcW w:w="4678" w:type="dxa"/>
          </w:tcPr>
          <w:p w:rsidR="008A4227" w:rsidRPr="005A48F2" w:rsidRDefault="005A48F2" w:rsidP="00673632">
            <w:pPr>
              <w:spacing w:line="276" w:lineRule="auto"/>
              <w:ind w:left="-15"/>
              <w:rPr>
                <w:sz w:val="22"/>
              </w:rPr>
            </w:pPr>
            <w:r>
              <w:rPr>
                <w:rFonts w:hint="eastAsia"/>
                <w:sz w:val="22"/>
              </w:rPr>
              <w:t>農事調停等により解約された場合</w:t>
            </w:r>
          </w:p>
        </w:tc>
      </w:tr>
      <w:tr w:rsidR="008A4227" w:rsidRPr="005A48F2" w:rsidTr="005A48F2">
        <w:trPr>
          <w:trHeight w:val="165"/>
        </w:trPr>
        <w:tc>
          <w:tcPr>
            <w:tcW w:w="694" w:type="dxa"/>
          </w:tcPr>
          <w:p w:rsidR="008A4227" w:rsidRPr="005A48F2" w:rsidRDefault="008A4227" w:rsidP="00673632">
            <w:pPr>
              <w:spacing w:line="276" w:lineRule="auto"/>
              <w:ind w:left="-15"/>
              <w:rPr>
                <w:sz w:val="22"/>
              </w:rPr>
            </w:pPr>
            <w:r w:rsidRPr="005A48F2">
              <w:rPr>
                <w:rFonts w:hint="eastAsia"/>
                <w:sz w:val="22"/>
              </w:rPr>
              <w:t xml:space="preserve">　７</w:t>
            </w:r>
          </w:p>
        </w:tc>
        <w:tc>
          <w:tcPr>
            <w:tcW w:w="5103" w:type="dxa"/>
          </w:tcPr>
          <w:p w:rsidR="008A4227" w:rsidRPr="005A48F2" w:rsidRDefault="005A48F2" w:rsidP="00673632">
            <w:pPr>
              <w:spacing w:line="276" w:lineRule="auto"/>
              <w:ind w:left="-15"/>
              <w:rPr>
                <w:sz w:val="22"/>
              </w:rPr>
            </w:pPr>
            <w:r w:rsidRPr="005A48F2">
              <w:rPr>
                <w:rFonts w:hint="eastAsia"/>
                <w:sz w:val="22"/>
              </w:rPr>
              <w:t>土地所有者の同意書</w:t>
            </w:r>
          </w:p>
        </w:tc>
        <w:tc>
          <w:tcPr>
            <w:tcW w:w="4678" w:type="dxa"/>
          </w:tcPr>
          <w:p w:rsidR="008A4227" w:rsidRPr="005A48F2" w:rsidRDefault="005A48F2" w:rsidP="00652F58">
            <w:pPr>
              <w:spacing w:line="276" w:lineRule="auto"/>
              <w:ind w:left="-15"/>
              <w:rPr>
                <w:sz w:val="22"/>
              </w:rPr>
            </w:pPr>
            <w:r>
              <w:rPr>
                <w:rFonts w:hint="eastAsia"/>
                <w:sz w:val="22"/>
              </w:rPr>
              <w:t>所有権以外の</w:t>
            </w:r>
            <w:r w:rsidR="00652F58">
              <w:rPr>
                <w:rFonts w:hint="eastAsia"/>
                <w:sz w:val="22"/>
              </w:rPr>
              <w:t>権利が設定されている</w:t>
            </w:r>
            <w:bookmarkStart w:id="0" w:name="_GoBack"/>
            <w:bookmarkEnd w:id="0"/>
            <w:r>
              <w:rPr>
                <w:rFonts w:hint="eastAsia"/>
                <w:sz w:val="22"/>
              </w:rPr>
              <w:t>場合</w:t>
            </w:r>
          </w:p>
        </w:tc>
      </w:tr>
      <w:tr w:rsidR="008A4227" w:rsidRPr="005A48F2" w:rsidTr="005A48F2">
        <w:trPr>
          <w:trHeight w:val="165"/>
        </w:trPr>
        <w:tc>
          <w:tcPr>
            <w:tcW w:w="694" w:type="dxa"/>
          </w:tcPr>
          <w:p w:rsidR="008A4227" w:rsidRPr="005A48F2" w:rsidRDefault="008A4227" w:rsidP="00673632">
            <w:pPr>
              <w:spacing w:line="276" w:lineRule="auto"/>
              <w:ind w:left="-15"/>
              <w:rPr>
                <w:sz w:val="22"/>
              </w:rPr>
            </w:pPr>
            <w:r w:rsidRPr="005A48F2">
              <w:rPr>
                <w:rFonts w:hint="eastAsia"/>
                <w:sz w:val="22"/>
              </w:rPr>
              <w:t xml:space="preserve">　８</w:t>
            </w:r>
          </w:p>
        </w:tc>
        <w:tc>
          <w:tcPr>
            <w:tcW w:w="5103" w:type="dxa"/>
          </w:tcPr>
          <w:p w:rsidR="008A4227" w:rsidRPr="005A48F2" w:rsidRDefault="005A48F2" w:rsidP="00673632">
            <w:pPr>
              <w:spacing w:line="276" w:lineRule="auto"/>
              <w:ind w:left="-15"/>
              <w:rPr>
                <w:sz w:val="22"/>
              </w:rPr>
            </w:pPr>
            <w:r w:rsidRPr="005A48F2">
              <w:rPr>
                <w:rFonts w:hint="eastAsia"/>
                <w:sz w:val="22"/>
              </w:rPr>
              <w:t>仮換地指定通知書の写し又は仮換地証明書</w:t>
            </w:r>
          </w:p>
        </w:tc>
        <w:tc>
          <w:tcPr>
            <w:tcW w:w="4678" w:type="dxa"/>
          </w:tcPr>
          <w:p w:rsidR="008A4227" w:rsidRPr="005A48F2" w:rsidRDefault="005A48F2" w:rsidP="00673632">
            <w:pPr>
              <w:spacing w:line="276" w:lineRule="auto"/>
              <w:ind w:left="-15"/>
              <w:rPr>
                <w:sz w:val="22"/>
              </w:rPr>
            </w:pPr>
            <w:r>
              <w:rPr>
                <w:rFonts w:hint="eastAsia"/>
                <w:sz w:val="22"/>
              </w:rPr>
              <w:t>土地区画整理事業等の区域内の場合</w:t>
            </w:r>
          </w:p>
        </w:tc>
      </w:tr>
      <w:tr w:rsidR="008A4227" w:rsidRPr="005A48F2" w:rsidTr="005A48F2">
        <w:trPr>
          <w:trHeight w:val="150"/>
        </w:trPr>
        <w:tc>
          <w:tcPr>
            <w:tcW w:w="694" w:type="dxa"/>
          </w:tcPr>
          <w:p w:rsidR="008A4227" w:rsidRPr="005A48F2" w:rsidRDefault="008A4227" w:rsidP="00673632">
            <w:pPr>
              <w:spacing w:line="276" w:lineRule="auto"/>
              <w:ind w:left="-15"/>
              <w:rPr>
                <w:sz w:val="22"/>
              </w:rPr>
            </w:pPr>
            <w:r w:rsidRPr="005A48F2">
              <w:rPr>
                <w:rFonts w:hint="eastAsia"/>
                <w:sz w:val="22"/>
              </w:rPr>
              <w:t xml:space="preserve">　９</w:t>
            </w:r>
          </w:p>
        </w:tc>
        <w:tc>
          <w:tcPr>
            <w:tcW w:w="5103" w:type="dxa"/>
          </w:tcPr>
          <w:p w:rsidR="008A4227" w:rsidRPr="005A48F2" w:rsidRDefault="005A48F2" w:rsidP="00673632">
            <w:pPr>
              <w:spacing w:line="276" w:lineRule="auto"/>
              <w:ind w:left="-15"/>
              <w:rPr>
                <w:sz w:val="22"/>
              </w:rPr>
            </w:pPr>
            <w:r w:rsidRPr="005A48F2">
              <w:rPr>
                <w:rFonts w:hint="eastAsia"/>
                <w:sz w:val="22"/>
              </w:rPr>
              <w:t>住民票</w:t>
            </w:r>
          </w:p>
        </w:tc>
        <w:tc>
          <w:tcPr>
            <w:tcW w:w="4678" w:type="dxa"/>
          </w:tcPr>
          <w:p w:rsidR="008A4227" w:rsidRPr="005A48F2" w:rsidRDefault="005A48F2" w:rsidP="00673632">
            <w:pPr>
              <w:spacing w:line="276" w:lineRule="auto"/>
              <w:ind w:left="-15"/>
              <w:rPr>
                <w:sz w:val="22"/>
              </w:rPr>
            </w:pPr>
            <w:r w:rsidRPr="005A48F2">
              <w:rPr>
                <w:rFonts w:hint="eastAsia"/>
                <w:sz w:val="22"/>
              </w:rPr>
              <w:t>登記事項証明書</w:t>
            </w:r>
            <w:r>
              <w:rPr>
                <w:rFonts w:hint="eastAsia"/>
                <w:sz w:val="22"/>
              </w:rPr>
              <w:t>の住所が異なる場合</w:t>
            </w:r>
          </w:p>
        </w:tc>
      </w:tr>
      <w:tr w:rsidR="00D95C3D" w:rsidRPr="005A48F2" w:rsidTr="001568BF">
        <w:trPr>
          <w:trHeight w:val="180"/>
        </w:trPr>
        <w:tc>
          <w:tcPr>
            <w:tcW w:w="694" w:type="dxa"/>
          </w:tcPr>
          <w:p w:rsidR="00D95C3D" w:rsidRPr="005A48F2" w:rsidRDefault="0038005C" w:rsidP="001568BF">
            <w:pPr>
              <w:spacing w:line="276" w:lineRule="auto"/>
              <w:ind w:left="-15"/>
              <w:rPr>
                <w:sz w:val="22"/>
              </w:rPr>
            </w:pPr>
            <w:r w:rsidRPr="005A48F2">
              <w:rPr>
                <w:rFonts w:hint="eastAsia"/>
                <w:sz w:val="22"/>
              </w:rPr>
              <w:t>１０</w:t>
            </w:r>
          </w:p>
        </w:tc>
        <w:tc>
          <w:tcPr>
            <w:tcW w:w="5103" w:type="dxa"/>
          </w:tcPr>
          <w:p w:rsidR="00D95C3D" w:rsidRPr="005A48F2" w:rsidRDefault="00D95C3D" w:rsidP="001568BF">
            <w:pPr>
              <w:spacing w:line="276" w:lineRule="auto"/>
              <w:ind w:left="-15"/>
              <w:rPr>
                <w:sz w:val="22"/>
              </w:rPr>
            </w:pPr>
            <w:r w:rsidRPr="005A48F2">
              <w:rPr>
                <w:rFonts w:hint="eastAsia"/>
                <w:sz w:val="22"/>
              </w:rPr>
              <w:t>戸籍謄本</w:t>
            </w:r>
            <w:r>
              <w:rPr>
                <w:rFonts w:hint="eastAsia"/>
                <w:sz w:val="22"/>
              </w:rPr>
              <w:t>又は除籍謄本</w:t>
            </w:r>
          </w:p>
        </w:tc>
        <w:tc>
          <w:tcPr>
            <w:tcW w:w="4678" w:type="dxa"/>
          </w:tcPr>
          <w:p w:rsidR="00D95C3D" w:rsidRPr="005A48F2" w:rsidRDefault="00D95C3D" w:rsidP="001568BF">
            <w:pPr>
              <w:spacing w:line="276" w:lineRule="auto"/>
              <w:ind w:left="-15"/>
              <w:rPr>
                <w:sz w:val="22"/>
              </w:rPr>
            </w:pPr>
            <w:r w:rsidRPr="005A48F2">
              <w:rPr>
                <w:rFonts w:hint="eastAsia"/>
                <w:sz w:val="22"/>
              </w:rPr>
              <w:t>届出者が真正な権利者かを確認できない場合</w:t>
            </w:r>
          </w:p>
        </w:tc>
      </w:tr>
      <w:tr w:rsidR="008A4227" w:rsidRPr="005A48F2" w:rsidTr="005A48F2">
        <w:trPr>
          <w:trHeight w:val="195"/>
        </w:trPr>
        <w:tc>
          <w:tcPr>
            <w:tcW w:w="694" w:type="dxa"/>
          </w:tcPr>
          <w:p w:rsidR="008A4227" w:rsidRPr="005A48F2" w:rsidRDefault="008A4227" w:rsidP="00673632">
            <w:pPr>
              <w:spacing w:line="276" w:lineRule="auto"/>
              <w:ind w:left="-15"/>
              <w:rPr>
                <w:sz w:val="22"/>
              </w:rPr>
            </w:pPr>
            <w:r w:rsidRPr="005A48F2">
              <w:rPr>
                <w:rFonts w:hint="eastAsia"/>
                <w:sz w:val="22"/>
              </w:rPr>
              <w:t>１</w:t>
            </w:r>
            <w:r w:rsidR="0038005C">
              <w:rPr>
                <w:rFonts w:hint="eastAsia"/>
                <w:sz w:val="22"/>
              </w:rPr>
              <w:t>１</w:t>
            </w:r>
          </w:p>
        </w:tc>
        <w:tc>
          <w:tcPr>
            <w:tcW w:w="5103" w:type="dxa"/>
          </w:tcPr>
          <w:p w:rsidR="008A4227" w:rsidRPr="005A48F2" w:rsidRDefault="005A48F2" w:rsidP="00673632">
            <w:pPr>
              <w:spacing w:line="276" w:lineRule="auto"/>
              <w:ind w:left="-15"/>
              <w:rPr>
                <w:sz w:val="22"/>
              </w:rPr>
            </w:pPr>
            <w:r w:rsidRPr="005A48F2">
              <w:rPr>
                <w:rFonts w:hint="eastAsia"/>
                <w:sz w:val="22"/>
              </w:rPr>
              <w:t>委任状</w:t>
            </w:r>
          </w:p>
        </w:tc>
        <w:tc>
          <w:tcPr>
            <w:tcW w:w="4678" w:type="dxa"/>
          </w:tcPr>
          <w:p w:rsidR="008A4227" w:rsidRPr="005A48F2" w:rsidRDefault="005A48F2" w:rsidP="00673632">
            <w:pPr>
              <w:spacing w:line="276" w:lineRule="auto"/>
              <w:ind w:left="-15"/>
              <w:rPr>
                <w:sz w:val="22"/>
              </w:rPr>
            </w:pPr>
            <w:r>
              <w:rPr>
                <w:rFonts w:hint="eastAsia"/>
                <w:sz w:val="22"/>
              </w:rPr>
              <w:t>代理届出の場合</w:t>
            </w:r>
          </w:p>
        </w:tc>
      </w:tr>
    </w:tbl>
    <w:p w:rsidR="008A4227" w:rsidRDefault="008A4227">
      <w:pPr>
        <w:rPr>
          <w:sz w:val="24"/>
          <w:szCs w:val="24"/>
        </w:rPr>
      </w:pPr>
    </w:p>
    <w:p w:rsidR="00673632" w:rsidRDefault="00673632">
      <w:pPr>
        <w:rPr>
          <w:sz w:val="24"/>
          <w:szCs w:val="24"/>
        </w:rPr>
      </w:pPr>
      <w:r>
        <w:rPr>
          <w:rFonts w:hint="eastAsia"/>
          <w:sz w:val="24"/>
          <w:szCs w:val="24"/>
        </w:rPr>
        <w:t>注意事項</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6"/>
      </w:tblGrid>
      <w:tr w:rsidR="00673632" w:rsidTr="00673632">
        <w:trPr>
          <w:trHeight w:val="855"/>
        </w:trPr>
        <w:tc>
          <w:tcPr>
            <w:tcW w:w="10440" w:type="dxa"/>
            <w:tcBorders>
              <w:top w:val="double" w:sz="4" w:space="0" w:color="auto"/>
              <w:left w:val="double" w:sz="4" w:space="0" w:color="auto"/>
              <w:bottom w:val="double" w:sz="4" w:space="0" w:color="auto"/>
              <w:right w:val="double" w:sz="4" w:space="0" w:color="auto"/>
            </w:tcBorders>
          </w:tcPr>
          <w:p w:rsidR="00673632" w:rsidRDefault="001701E8">
            <w:pPr>
              <w:rPr>
                <w:sz w:val="24"/>
                <w:szCs w:val="24"/>
              </w:rPr>
            </w:pPr>
            <w:r>
              <w:rPr>
                <w:rFonts w:hint="eastAsia"/>
                <w:sz w:val="24"/>
                <w:szCs w:val="24"/>
              </w:rPr>
              <w:t>□</w:t>
            </w:r>
            <w:r w:rsidR="00673632">
              <w:rPr>
                <w:rFonts w:hint="eastAsia"/>
                <w:sz w:val="24"/>
                <w:szCs w:val="24"/>
              </w:rPr>
              <w:t xml:space="preserve">届出書の部数　</w:t>
            </w:r>
            <w:r w:rsidR="00937DC4">
              <w:rPr>
                <w:rFonts w:hint="eastAsia"/>
                <w:sz w:val="24"/>
                <w:szCs w:val="24"/>
              </w:rPr>
              <w:t xml:space="preserve">　</w:t>
            </w:r>
            <w:r w:rsidR="00673632">
              <w:rPr>
                <w:rFonts w:hint="eastAsia"/>
                <w:sz w:val="24"/>
                <w:szCs w:val="24"/>
              </w:rPr>
              <w:t>①農地法第４条第１項第</w:t>
            </w:r>
            <w:r w:rsidR="00B34062">
              <w:rPr>
                <w:rFonts w:hint="eastAsia"/>
                <w:sz w:val="24"/>
                <w:szCs w:val="24"/>
              </w:rPr>
              <w:t>７</w:t>
            </w:r>
            <w:r w:rsidR="00673632">
              <w:rPr>
                <w:rFonts w:hint="eastAsia"/>
                <w:sz w:val="24"/>
                <w:szCs w:val="24"/>
              </w:rPr>
              <w:t>号届出</w:t>
            </w:r>
            <w:r w:rsidR="00937DC4">
              <w:rPr>
                <w:rFonts w:hint="eastAsia"/>
                <w:sz w:val="24"/>
                <w:szCs w:val="24"/>
              </w:rPr>
              <w:t xml:space="preserve">　‥‥‥　２部</w:t>
            </w:r>
          </w:p>
          <w:p w:rsidR="00673632" w:rsidRDefault="00673632">
            <w:pPr>
              <w:rPr>
                <w:sz w:val="24"/>
                <w:szCs w:val="24"/>
              </w:rPr>
            </w:pPr>
            <w:r>
              <w:rPr>
                <w:rFonts w:hint="eastAsia"/>
                <w:sz w:val="24"/>
                <w:szCs w:val="24"/>
              </w:rPr>
              <w:t xml:space="preserve">　　　　　　　　</w:t>
            </w:r>
            <w:r w:rsidR="00937DC4">
              <w:rPr>
                <w:rFonts w:hint="eastAsia"/>
                <w:sz w:val="24"/>
                <w:szCs w:val="24"/>
              </w:rPr>
              <w:t xml:space="preserve">　</w:t>
            </w:r>
            <w:r>
              <w:rPr>
                <w:rFonts w:hint="eastAsia"/>
                <w:sz w:val="24"/>
                <w:szCs w:val="24"/>
              </w:rPr>
              <w:t>②</w:t>
            </w:r>
            <w:r w:rsidR="00937DC4">
              <w:rPr>
                <w:rFonts w:hint="eastAsia"/>
                <w:sz w:val="24"/>
                <w:szCs w:val="24"/>
              </w:rPr>
              <w:t>農地法第５条第１項第</w:t>
            </w:r>
            <w:r w:rsidR="00B34062">
              <w:rPr>
                <w:rFonts w:hint="eastAsia"/>
                <w:sz w:val="24"/>
                <w:szCs w:val="24"/>
              </w:rPr>
              <w:t>６</w:t>
            </w:r>
            <w:r w:rsidR="00937DC4">
              <w:rPr>
                <w:rFonts w:hint="eastAsia"/>
                <w:sz w:val="24"/>
                <w:szCs w:val="24"/>
              </w:rPr>
              <w:t>号届出　‥‥‥　３部</w:t>
            </w:r>
          </w:p>
          <w:p w:rsidR="00673632" w:rsidRDefault="001701E8">
            <w:pPr>
              <w:rPr>
                <w:sz w:val="24"/>
                <w:szCs w:val="24"/>
              </w:rPr>
            </w:pPr>
            <w:r>
              <w:rPr>
                <w:rFonts w:hint="eastAsia"/>
                <w:sz w:val="24"/>
                <w:szCs w:val="24"/>
              </w:rPr>
              <w:t>□</w:t>
            </w:r>
            <w:r w:rsidR="00937DC4">
              <w:rPr>
                <w:rFonts w:hint="eastAsia"/>
                <w:sz w:val="24"/>
                <w:szCs w:val="24"/>
              </w:rPr>
              <w:t>添付書類の部数　　１部</w:t>
            </w:r>
          </w:p>
          <w:p w:rsidR="00506CE4" w:rsidRDefault="00506CE4">
            <w:pPr>
              <w:rPr>
                <w:sz w:val="24"/>
                <w:szCs w:val="24"/>
              </w:rPr>
            </w:pPr>
            <w:r>
              <w:rPr>
                <w:rFonts w:ascii="ＭＳ 明朝" w:eastAsia="ＭＳ 明朝" w:hAnsi="ＭＳ 明朝" w:cs="ＭＳ 明朝" w:hint="eastAsia"/>
                <w:sz w:val="24"/>
                <w:szCs w:val="24"/>
              </w:rPr>
              <w:t xml:space="preserve">□押印しないで届出る場合　　</w:t>
            </w:r>
            <w:r w:rsidR="00706FFB">
              <w:rPr>
                <w:rFonts w:ascii="ＭＳ 明朝" w:eastAsia="ＭＳ 明朝" w:hAnsi="ＭＳ 明朝" w:cs="ＭＳ 明朝" w:hint="eastAsia"/>
                <w:sz w:val="24"/>
                <w:szCs w:val="24"/>
              </w:rPr>
              <w:t>下記の本人確認書類の提示や添付が必要です。</w:t>
            </w:r>
          </w:p>
          <w:p w:rsidR="00937DC4" w:rsidRPr="00937DC4" w:rsidRDefault="001701E8">
            <w:pPr>
              <w:rPr>
                <w:sz w:val="24"/>
                <w:szCs w:val="24"/>
              </w:rPr>
            </w:pPr>
            <w:r>
              <w:rPr>
                <w:rFonts w:hint="eastAsia"/>
                <w:sz w:val="24"/>
                <w:szCs w:val="24"/>
              </w:rPr>
              <w:t>□</w:t>
            </w:r>
            <w:r w:rsidR="00506CE4">
              <w:rPr>
                <w:rFonts w:hint="eastAsia"/>
                <w:sz w:val="24"/>
                <w:szCs w:val="24"/>
              </w:rPr>
              <w:t>押印する場合</w:t>
            </w:r>
            <w:r w:rsidR="00937DC4">
              <w:rPr>
                <w:rFonts w:hint="eastAsia"/>
                <w:sz w:val="24"/>
                <w:szCs w:val="24"/>
              </w:rPr>
              <w:t xml:space="preserve">　　認印可　捨印要</w:t>
            </w:r>
          </w:p>
          <w:p w:rsidR="00673632" w:rsidRDefault="00937DC4">
            <w:pPr>
              <w:rPr>
                <w:sz w:val="24"/>
                <w:szCs w:val="24"/>
              </w:rPr>
            </w:pPr>
            <w:r>
              <w:rPr>
                <w:rFonts w:hint="eastAsia"/>
                <w:sz w:val="24"/>
                <w:szCs w:val="24"/>
              </w:rPr>
              <w:t>□入間第二用水土地改良区に属する場合は、農地転用除斥決済金の納入が必要です。</w:t>
            </w:r>
          </w:p>
          <w:p w:rsidR="00937DC4" w:rsidRDefault="00937DC4">
            <w:pPr>
              <w:rPr>
                <w:sz w:val="24"/>
                <w:szCs w:val="24"/>
              </w:rPr>
            </w:pPr>
            <w:r>
              <w:rPr>
                <w:rFonts w:hint="eastAsia"/>
                <w:sz w:val="24"/>
                <w:szCs w:val="24"/>
              </w:rPr>
              <w:t xml:space="preserve">　問合せ先　入間第二用水土地改良区　電話０４２－９７２－９１００</w:t>
            </w:r>
          </w:p>
          <w:p w:rsidR="00937DC4" w:rsidRPr="00937DC4" w:rsidRDefault="001701E8" w:rsidP="001701E8">
            <w:pPr>
              <w:ind w:left="241" w:hangingChars="100" w:hanging="241"/>
              <w:rPr>
                <w:sz w:val="24"/>
                <w:szCs w:val="24"/>
              </w:rPr>
            </w:pPr>
            <w:r w:rsidRPr="001701E8">
              <w:rPr>
                <w:rFonts w:hint="eastAsia"/>
                <w:b/>
                <w:sz w:val="24"/>
                <w:szCs w:val="24"/>
              </w:rPr>
              <w:t>■</w:t>
            </w:r>
            <w:r w:rsidR="00937DC4" w:rsidRPr="001701E8">
              <w:rPr>
                <w:rFonts w:hint="eastAsia"/>
                <w:b/>
                <w:sz w:val="24"/>
                <w:szCs w:val="24"/>
              </w:rPr>
              <w:t>譲受人は、農地転用届出書が受理された後に農地転用を行い、「地目変更」まで行なってください。</w:t>
            </w:r>
          </w:p>
        </w:tc>
      </w:tr>
    </w:tbl>
    <w:p w:rsidR="00673632" w:rsidRDefault="00673632">
      <w:pPr>
        <w:rPr>
          <w:sz w:val="24"/>
          <w:szCs w:val="24"/>
        </w:rPr>
      </w:pPr>
    </w:p>
    <w:p w:rsidR="00F9576F" w:rsidRPr="00F9576F" w:rsidRDefault="00F9576F" w:rsidP="00F9576F">
      <w:pPr>
        <w:rPr>
          <w:rFonts w:asciiTheme="majorEastAsia" w:eastAsiaTheme="majorEastAsia" w:hAnsiTheme="majorEastAsia"/>
          <w:b/>
          <w:sz w:val="24"/>
          <w:szCs w:val="24"/>
        </w:rPr>
      </w:pPr>
      <w:r w:rsidRPr="00F9576F">
        <w:rPr>
          <w:rFonts w:asciiTheme="majorEastAsia" w:eastAsiaTheme="majorEastAsia" w:hAnsiTheme="majorEastAsia" w:hint="eastAsia"/>
          <w:b/>
          <w:sz w:val="24"/>
          <w:szCs w:val="24"/>
        </w:rPr>
        <w:t>《押印しないで届け出る場合に必要な本人確認書類》</w:t>
      </w:r>
    </w:p>
    <w:p w:rsidR="00F9576F" w:rsidRPr="00F9576F" w:rsidRDefault="00F9576F" w:rsidP="00A65537">
      <w:pPr>
        <w:ind w:firstLineChars="100" w:firstLine="240"/>
        <w:rPr>
          <w:sz w:val="24"/>
          <w:szCs w:val="24"/>
        </w:rPr>
      </w:pPr>
      <w:r w:rsidRPr="00F9576F">
        <w:rPr>
          <w:rFonts w:hint="eastAsia"/>
          <w:sz w:val="24"/>
          <w:szCs w:val="24"/>
        </w:rPr>
        <w:t>1.</w:t>
      </w:r>
      <w:r w:rsidR="00A65537">
        <w:rPr>
          <w:rFonts w:hint="eastAsia"/>
          <w:sz w:val="24"/>
          <w:szCs w:val="24"/>
        </w:rPr>
        <w:t xml:space="preserve">　申請者が窓口に申請書類を持参する場合、</w:t>
      </w:r>
      <w:r w:rsidRPr="00F9576F">
        <w:rPr>
          <w:rFonts w:hint="eastAsia"/>
          <w:sz w:val="24"/>
          <w:szCs w:val="24"/>
        </w:rPr>
        <w:t>次のいずれかの書類を提示してください。</w:t>
      </w:r>
    </w:p>
    <w:p w:rsidR="00F9576F" w:rsidRPr="00F9576F" w:rsidRDefault="00F9576F" w:rsidP="00A65537">
      <w:pPr>
        <w:ind w:firstLineChars="100" w:firstLine="240"/>
        <w:rPr>
          <w:sz w:val="24"/>
          <w:szCs w:val="24"/>
        </w:rPr>
      </w:pPr>
      <w:r w:rsidRPr="00F9576F">
        <w:rPr>
          <w:rFonts w:hint="eastAsia"/>
          <w:sz w:val="24"/>
          <w:szCs w:val="24"/>
        </w:rPr>
        <w:t>【</w:t>
      </w:r>
      <w:r w:rsidRPr="00F9576F">
        <w:rPr>
          <w:rFonts w:hint="eastAsia"/>
          <w:sz w:val="24"/>
          <w:szCs w:val="24"/>
        </w:rPr>
        <w:t>1</w:t>
      </w:r>
      <w:r w:rsidRPr="00F9576F">
        <w:rPr>
          <w:rFonts w:hint="eastAsia"/>
          <w:sz w:val="24"/>
          <w:szCs w:val="24"/>
        </w:rPr>
        <w:t>点でよいもの】</w:t>
      </w:r>
    </w:p>
    <w:p w:rsidR="00F9576F" w:rsidRPr="00F9576F" w:rsidRDefault="00F9576F" w:rsidP="00F9576F">
      <w:pPr>
        <w:rPr>
          <w:sz w:val="24"/>
          <w:szCs w:val="24"/>
        </w:rPr>
      </w:pPr>
      <w:r w:rsidRPr="00F9576F">
        <w:rPr>
          <w:rFonts w:hint="eastAsia"/>
          <w:sz w:val="24"/>
          <w:szCs w:val="24"/>
        </w:rPr>
        <w:t xml:space="preserve">　</w:t>
      </w:r>
      <w:r w:rsidR="00A65537">
        <w:rPr>
          <w:rFonts w:hint="eastAsia"/>
          <w:sz w:val="24"/>
          <w:szCs w:val="24"/>
        </w:rPr>
        <w:t xml:space="preserve">　</w:t>
      </w:r>
      <w:r w:rsidRPr="00F9576F">
        <w:rPr>
          <w:rFonts w:hint="eastAsia"/>
          <w:sz w:val="24"/>
          <w:szCs w:val="24"/>
        </w:rPr>
        <w:t>運転免許証、運転経歴証明書、個人番号カード、旅券、在留カード又は特別永住者証明書等</w:t>
      </w:r>
    </w:p>
    <w:p w:rsidR="00F9576F" w:rsidRPr="00F9576F" w:rsidRDefault="00F9576F" w:rsidP="00A65537">
      <w:pPr>
        <w:ind w:firstLineChars="100" w:firstLine="240"/>
        <w:rPr>
          <w:sz w:val="24"/>
          <w:szCs w:val="24"/>
        </w:rPr>
      </w:pPr>
      <w:r w:rsidRPr="00F9576F">
        <w:rPr>
          <w:rFonts w:hint="eastAsia"/>
          <w:sz w:val="24"/>
          <w:szCs w:val="24"/>
        </w:rPr>
        <w:t>【</w:t>
      </w:r>
      <w:r w:rsidRPr="00F9576F">
        <w:rPr>
          <w:rFonts w:hint="eastAsia"/>
          <w:sz w:val="24"/>
          <w:szCs w:val="24"/>
        </w:rPr>
        <w:t>2</w:t>
      </w:r>
      <w:r w:rsidRPr="00F9576F">
        <w:rPr>
          <w:rFonts w:hint="eastAsia"/>
          <w:sz w:val="24"/>
          <w:szCs w:val="24"/>
        </w:rPr>
        <w:t>点必要なもの】</w:t>
      </w:r>
    </w:p>
    <w:p w:rsidR="00F9576F" w:rsidRDefault="00F9576F" w:rsidP="00F9576F">
      <w:pPr>
        <w:rPr>
          <w:sz w:val="24"/>
          <w:szCs w:val="24"/>
        </w:rPr>
      </w:pPr>
      <w:r w:rsidRPr="00F9576F">
        <w:rPr>
          <w:rFonts w:hint="eastAsia"/>
          <w:sz w:val="24"/>
          <w:szCs w:val="24"/>
        </w:rPr>
        <w:t xml:space="preserve">　</w:t>
      </w:r>
      <w:r w:rsidR="00A65537">
        <w:rPr>
          <w:rFonts w:hint="eastAsia"/>
          <w:sz w:val="24"/>
          <w:szCs w:val="24"/>
        </w:rPr>
        <w:t xml:space="preserve">　</w:t>
      </w:r>
      <w:r w:rsidRPr="00F9576F">
        <w:rPr>
          <w:rFonts w:hint="eastAsia"/>
          <w:sz w:val="24"/>
          <w:szCs w:val="24"/>
        </w:rPr>
        <w:t>健康保険の被保険者証、年金手帳又は在学証明書等</w:t>
      </w:r>
    </w:p>
    <w:p w:rsidR="00690B72" w:rsidRPr="00F9576F" w:rsidRDefault="00690B72" w:rsidP="00690B72">
      <w:pPr>
        <w:spacing w:line="200" w:lineRule="exact"/>
        <w:rPr>
          <w:sz w:val="24"/>
          <w:szCs w:val="24"/>
        </w:rPr>
      </w:pPr>
    </w:p>
    <w:p w:rsidR="00A41FD2" w:rsidRDefault="00F9576F" w:rsidP="00A65537">
      <w:pPr>
        <w:ind w:firstLineChars="100" w:firstLine="240"/>
        <w:rPr>
          <w:sz w:val="24"/>
          <w:szCs w:val="24"/>
        </w:rPr>
      </w:pPr>
      <w:r w:rsidRPr="00F9576F">
        <w:rPr>
          <w:rFonts w:hint="eastAsia"/>
          <w:sz w:val="24"/>
          <w:szCs w:val="24"/>
        </w:rPr>
        <w:t>2.</w:t>
      </w:r>
      <w:r w:rsidRPr="00F9576F">
        <w:rPr>
          <w:rFonts w:hint="eastAsia"/>
          <w:sz w:val="24"/>
          <w:szCs w:val="24"/>
        </w:rPr>
        <w:t xml:space="preserve">　上記</w:t>
      </w:r>
      <w:r w:rsidR="00A65537" w:rsidRPr="00F9576F">
        <w:rPr>
          <w:rFonts w:hint="eastAsia"/>
          <w:sz w:val="24"/>
          <w:szCs w:val="24"/>
        </w:rPr>
        <w:t>1.</w:t>
      </w:r>
      <w:r w:rsidRPr="00F9576F">
        <w:rPr>
          <w:rFonts w:hint="eastAsia"/>
          <w:sz w:val="24"/>
          <w:szCs w:val="24"/>
        </w:rPr>
        <w:t>以外の場合（代理人が持参する場合や郵送する場合等）、申請者の本人確認書類と</w:t>
      </w:r>
    </w:p>
    <w:p w:rsidR="00F9576F" w:rsidRPr="00F9576F" w:rsidRDefault="00F9576F" w:rsidP="00A41FD2">
      <w:pPr>
        <w:ind w:firstLineChars="200" w:firstLine="480"/>
        <w:rPr>
          <w:sz w:val="24"/>
          <w:szCs w:val="24"/>
        </w:rPr>
      </w:pPr>
      <w:r w:rsidRPr="00F9576F">
        <w:rPr>
          <w:rFonts w:hint="eastAsia"/>
          <w:sz w:val="24"/>
          <w:szCs w:val="24"/>
        </w:rPr>
        <w:t>して、次のいずれかの書類を添付してください。</w:t>
      </w:r>
    </w:p>
    <w:p w:rsidR="00F9576F" w:rsidRPr="00F9576F" w:rsidRDefault="00F9576F" w:rsidP="00A41FD2">
      <w:pPr>
        <w:ind w:left="480" w:hangingChars="200" w:hanging="480"/>
        <w:rPr>
          <w:sz w:val="24"/>
          <w:szCs w:val="24"/>
        </w:rPr>
      </w:pPr>
      <w:r w:rsidRPr="00F9576F">
        <w:rPr>
          <w:rFonts w:hint="eastAsia"/>
          <w:sz w:val="24"/>
          <w:szCs w:val="24"/>
        </w:rPr>
        <w:t xml:space="preserve">　</w:t>
      </w:r>
      <w:r w:rsidR="00A41FD2">
        <w:rPr>
          <w:rFonts w:hint="eastAsia"/>
          <w:sz w:val="24"/>
          <w:szCs w:val="24"/>
        </w:rPr>
        <w:t xml:space="preserve">　</w:t>
      </w:r>
      <w:r w:rsidRPr="00F9576F">
        <w:rPr>
          <w:rFonts w:hint="eastAsia"/>
          <w:sz w:val="24"/>
          <w:szCs w:val="24"/>
        </w:rPr>
        <w:t>運転免許証、運転経歴証明書、個人番号カード、旅券、在留カード、特別永住者証明書、健康保険の被保険者証、年金手帳又は在学証明書等のうち</w:t>
      </w:r>
      <w:r w:rsidRPr="0082054D">
        <w:rPr>
          <w:rFonts w:asciiTheme="majorEastAsia" w:eastAsiaTheme="majorEastAsia" w:hAnsiTheme="majorEastAsia" w:hint="eastAsia"/>
          <w:w w:val="150"/>
          <w:sz w:val="24"/>
          <w:szCs w:val="24"/>
          <w:u w:val="double"/>
        </w:rPr>
        <w:t>２つ</w:t>
      </w:r>
      <w:r w:rsidRPr="00F9576F">
        <w:rPr>
          <w:rFonts w:hint="eastAsia"/>
          <w:sz w:val="24"/>
          <w:szCs w:val="24"/>
        </w:rPr>
        <w:t>の写し</w:t>
      </w:r>
    </w:p>
    <w:p w:rsidR="00690B72" w:rsidRPr="00F9576F" w:rsidRDefault="00690B72" w:rsidP="00690B72">
      <w:pPr>
        <w:spacing w:line="200" w:lineRule="exact"/>
        <w:rPr>
          <w:sz w:val="24"/>
          <w:szCs w:val="24"/>
        </w:rPr>
      </w:pPr>
    </w:p>
    <w:p w:rsidR="00F9576F" w:rsidRPr="00F9576F" w:rsidRDefault="00F9576F" w:rsidP="00A41FD2">
      <w:pPr>
        <w:ind w:firstLineChars="100" w:firstLine="240"/>
        <w:rPr>
          <w:sz w:val="24"/>
          <w:szCs w:val="24"/>
        </w:rPr>
      </w:pPr>
      <w:r w:rsidRPr="00F9576F">
        <w:rPr>
          <w:rFonts w:hint="eastAsia"/>
          <w:sz w:val="24"/>
          <w:szCs w:val="24"/>
        </w:rPr>
        <w:t>3.</w:t>
      </w:r>
      <w:r w:rsidRPr="00F9576F">
        <w:rPr>
          <w:rFonts w:hint="eastAsia"/>
          <w:sz w:val="24"/>
          <w:szCs w:val="24"/>
        </w:rPr>
        <w:t xml:space="preserve">　</w:t>
      </w:r>
      <w:r w:rsidR="0027568A">
        <w:rPr>
          <w:rFonts w:hint="eastAsia"/>
          <w:sz w:val="24"/>
          <w:szCs w:val="24"/>
        </w:rPr>
        <w:t>申請者が法人の場合は、登記事項証明書または定款</w:t>
      </w:r>
      <w:r w:rsidRPr="00F9576F">
        <w:rPr>
          <w:rFonts w:hint="eastAsia"/>
          <w:sz w:val="24"/>
          <w:szCs w:val="24"/>
        </w:rPr>
        <w:t>。</w:t>
      </w:r>
    </w:p>
    <w:p w:rsidR="00690B72" w:rsidRPr="00F9576F" w:rsidRDefault="00690B72" w:rsidP="00690B72">
      <w:pPr>
        <w:spacing w:line="200" w:lineRule="exact"/>
        <w:rPr>
          <w:sz w:val="24"/>
          <w:szCs w:val="24"/>
        </w:rPr>
      </w:pPr>
    </w:p>
    <w:p w:rsidR="00A41FD2" w:rsidRDefault="00F9576F" w:rsidP="00A41FD2">
      <w:pPr>
        <w:ind w:firstLineChars="100" w:firstLine="240"/>
        <w:rPr>
          <w:sz w:val="24"/>
          <w:szCs w:val="24"/>
        </w:rPr>
      </w:pPr>
      <w:r w:rsidRPr="00F9576F">
        <w:rPr>
          <w:rFonts w:hint="eastAsia"/>
          <w:sz w:val="24"/>
          <w:szCs w:val="24"/>
        </w:rPr>
        <w:t>4.</w:t>
      </w:r>
      <w:r w:rsidRPr="00F9576F">
        <w:rPr>
          <w:rFonts w:hint="eastAsia"/>
          <w:sz w:val="24"/>
          <w:szCs w:val="24"/>
        </w:rPr>
        <w:t xml:space="preserve">　必要に応じて農業委員会や県が申請者に電話で申請書の内容について確認する場合があり</w:t>
      </w:r>
    </w:p>
    <w:p w:rsidR="00706FFB" w:rsidRPr="008A4227" w:rsidRDefault="00F9576F" w:rsidP="00A41FD2">
      <w:pPr>
        <w:ind w:firstLineChars="200" w:firstLine="480"/>
        <w:rPr>
          <w:sz w:val="24"/>
          <w:szCs w:val="24"/>
        </w:rPr>
      </w:pPr>
      <w:r w:rsidRPr="00F9576F">
        <w:rPr>
          <w:rFonts w:hint="eastAsia"/>
          <w:sz w:val="24"/>
          <w:szCs w:val="24"/>
        </w:rPr>
        <w:t>ます。</w:t>
      </w:r>
    </w:p>
    <w:sectPr w:rsidR="00706FFB" w:rsidRPr="008A4227" w:rsidSect="008650BE">
      <w:pgSz w:w="11906" w:h="16838"/>
      <w:pgMar w:top="454" w:right="720" w:bottom="45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227"/>
    <w:rsid w:val="001701E8"/>
    <w:rsid w:val="001976B4"/>
    <w:rsid w:val="001A2307"/>
    <w:rsid w:val="0027568A"/>
    <w:rsid w:val="0038005C"/>
    <w:rsid w:val="00397A48"/>
    <w:rsid w:val="00506C2E"/>
    <w:rsid w:val="00506CE4"/>
    <w:rsid w:val="005A48F2"/>
    <w:rsid w:val="00652F58"/>
    <w:rsid w:val="00673632"/>
    <w:rsid w:val="00690B72"/>
    <w:rsid w:val="00706FFB"/>
    <w:rsid w:val="00761794"/>
    <w:rsid w:val="0077174E"/>
    <w:rsid w:val="0082054D"/>
    <w:rsid w:val="00835D66"/>
    <w:rsid w:val="008650BE"/>
    <w:rsid w:val="008A4227"/>
    <w:rsid w:val="008C7C05"/>
    <w:rsid w:val="008E6847"/>
    <w:rsid w:val="00937DC4"/>
    <w:rsid w:val="009C5770"/>
    <w:rsid w:val="00A41FD2"/>
    <w:rsid w:val="00A65537"/>
    <w:rsid w:val="00AE1853"/>
    <w:rsid w:val="00B34062"/>
    <w:rsid w:val="00BE5802"/>
    <w:rsid w:val="00C330A7"/>
    <w:rsid w:val="00C91FE9"/>
    <w:rsid w:val="00D32DE7"/>
    <w:rsid w:val="00D95C3D"/>
    <w:rsid w:val="00DC4E36"/>
    <w:rsid w:val="00EB18FE"/>
    <w:rsid w:val="00F95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EFA4CD-9D60-4DAC-B926-41CA80F4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1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01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SYMI145</dc:creator>
  <cp:keywords/>
  <dc:description/>
  <cp:lastModifiedBy>上田　知佐子</cp:lastModifiedBy>
  <cp:revision>26</cp:revision>
  <cp:lastPrinted>2022-08-03T01:31:00Z</cp:lastPrinted>
  <dcterms:created xsi:type="dcterms:W3CDTF">2022-04-13T06:27:00Z</dcterms:created>
  <dcterms:modified xsi:type="dcterms:W3CDTF">2023-10-31T05:09:00Z</dcterms:modified>
</cp:coreProperties>
</file>